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A4497" w14:textId="1EF6F7DE" w:rsidR="00092FFD" w:rsidRPr="00492826" w:rsidRDefault="00092FFD" w:rsidP="00EB477A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bookmarkStart w:id="0" w:name="OLE_LINK1"/>
      <w:bookmarkStart w:id="1" w:name="OLE_LINK4"/>
      <w:bookmarkStart w:id="2" w:name="OLE_LINK5"/>
      <w:r w:rsidRPr="00492826">
        <w:rPr>
          <w:rFonts w:asciiTheme="minorHAnsi" w:hAnsiTheme="minorHAnsi" w:cstheme="minorHAnsi"/>
          <w:sz w:val="24"/>
          <w:szCs w:val="24"/>
        </w:rPr>
        <w:t xml:space="preserve">Hażlach, dnia </w:t>
      </w:r>
      <w:r w:rsidR="008807DD" w:rsidRPr="00492826">
        <w:rPr>
          <w:rFonts w:asciiTheme="minorHAnsi" w:hAnsiTheme="minorHAnsi" w:cstheme="minorHAnsi"/>
          <w:sz w:val="24"/>
          <w:szCs w:val="24"/>
        </w:rPr>
        <w:t>22.04.</w:t>
      </w:r>
      <w:r w:rsidRPr="00492826">
        <w:rPr>
          <w:rFonts w:asciiTheme="minorHAnsi" w:hAnsiTheme="minorHAnsi" w:cstheme="minorHAnsi"/>
          <w:sz w:val="24"/>
          <w:szCs w:val="24"/>
        </w:rPr>
        <w:t>202</w:t>
      </w:r>
      <w:r w:rsidR="00A457D7" w:rsidRPr="00492826">
        <w:rPr>
          <w:rFonts w:asciiTheme="minorHAnsi" w:hAnsiTheme="minorHAnsi" w:cstheme="minorHAnsi"/>
          <w:sz w:val="24"/>
          <w:szCs w:val="24"/>
        </w:rPr>
        <w:t>6</w:t>
      </w:r>
      <w:r w:rsidR="00BE5476" w:rsidRPr="00492826">
        <w:rPr>
          <w:rFonts w:asciiTheme="minorHAnsi" w:hAnsiTheme="minorHAnsi" w:cstheme="minorHAnsi"/>
          <w:sz w:val="24"/>
          <w:szCs w:val="24"/>
        </w:rPr>
        <w:t xml:space="preserve"> </w:t>
      </w:r>
      <w:r w:rsidRPr="00492826">
        <w:rPr>
          <w:rFonts w:asciiTheme="minorHAnsi" w:hAnsiTheme="minorHAnsi" w:cstheme="minorHAnsi"/>
          <w:sz w:val="24"/>
          <w:szCs w:val="24"/>
        </w:rPr>
        <w:t>r.</w:t>
      </w:r>
    </w:p>
    <w:p w14:paraId="2CB6DC57" w14:textId="5D38B362" w:rsidR="00092FFD" w:rsidRPr="00492826" w:rsidRDefault="00092FFD" w:rsidP="00EB477A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492826">
        <w:rPr>
          <w:rFonts w:asciiTheme="minorHAnsi" w:hAnsiTheme="minorHAnsi" w:cstheme="minorHAnsi"/>
          <w:sz w:val="24"/>
          <w:szCs w:val="24"/>
        </w:rPr>
        <w:t>BRG.0012.3.</w:t>
      </w:r>
      <w:r w:rsidR="008807DD" w:rsidRPr="00492826">
        <w:rPr>
          <w:rFonts w:asciiTheme="minorHAnsi" w:hAnsiTheme="minorHAnsi" w:cstheme="minorHAnsi"/>
          <w:sz w:val="24"/>
          <w:szCs w:val="24"/>
        </w:rPr>
        <w:t>4</w:t>
      </w:r>
      <w:r w:rsidR="00A457D7" w:rsidRPr="00492826">
        <w:rPr>
          <w:rFonts w:asciiTheme="minorHAnsi" w:hAnsiTheme="minorHAnsi" w:cstheme="minorHAnsi"/>
          <w:sz w:val="24"/>
          <w:szCs w:val="24"/>
        </w:rPr>
        <w:t xml:space="preserve">.2026 </w:t>
      </w:r>
    </w:p>
    <w:bookmarkEnd w:id="0"/>
    <w:p w14:paraId="2DAEB018" w14:textId="1592B9A9" w:rsidR="00492826" w:rsidRPr="00DF5406" w:rsidRDefault="00092FFD" w:rsidP="00DF540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 w:rsidRPr="00DF5406">
        <w:rPr>
          <w:rFonts w:asciiTheme="minorHAnsi" w:hAnsiTheme="minorHAnsi" w:cstheme="minorHAnsi"/>
          <w:color w:val="auto"/>
          <w:sz w:val="28"/>
          <w:szCs w:val="28"/>
        </w:rPr>
        <w:t>Zawiadomienie</w:t>
      </w:r>
      <w:bookmarkStart w:id="3" w:name="OLE_LINK2"/>
    </w:p>
    <w:p w14:paraId="69734FCB" w14:textId="34B727E5" w:rsidR="008807DD" w:rsidRPr="00492826" w:rsidRDefault="008807DD" w:rsidP="00492826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492826">
        <w:rPr>
          <w:rFonts w:asciiTheme="minorHAnsi" w:hAnsiTheme="minorHAnsi" w:cstheme="minorHAnsi"/>
          <w:sz w:val="24"/>
          <w:szCs w:val="24"/>
        </w:rPr>
        <w:t>Posiedzenie Komisji Budżetu, Spraw Komunalnych i Ochrony Środowiska, odbędzie się</w:t>
      </w:r>
      <w:r w:rsidR="00492826">
        <w:rPr>
          <w:rFonts w:asciiTheme="minorHAnsi" w:hAnsiTheme="minorHAnsi" w:cstheme="minorHAnsi"/>
          <w:sz w:val="24"/>
          <w:szCs w:val="24"/>
        </w:rPr>
        <w:t xml:space="preserve"> </w:t>
      </w:r>
      <w:r w:rsidRPr="00492826">
        <w:rPr>
          <w:rFonts w:asciiTheme="minorHAnsi" w:hAnsiTheme="minorHAnsi" w:cstheme="minorHAnsi"/>
          <w:sz w:val="24"/>
          <w:szCs w:val="24"/>
        </w:rPr>
        <w:t>w dniu 27 kwietnia 2026 r. (poniedziałek) o godzinie 12</w:t>
      </w:r>
      <w:r w:rsidR="00303F75">
        <w:rPr>
          <w:rFonts w:asciiTheme="minorHAnsi" w:hAnsiTheme="minorHAnsi" w:cstheme="minorHAnsi"/>
          <w:sz w:val="24"/>
          <w:szCs w:val="24"/>
        </w:rPr>
        <w:t>.</w:t>
      </w:r>
      <w:r w:rsidRPr="00492826">
        <w:rPr>
          <w:rFonts w:asciiTheme="minorHAnsi" w:hAnsiTheme="minorHAnsi" w:cstheme="minorHAnsi"/>
          <w:sz w:val="24"/>
          <w:szCs w:val="24"/>
        </w:rPr>
        <w:t>00  w sali sesyjnej Urzędu Gminy Hażlach.</w:t>
      </w:r>
    </w:p>
    <w:p w14:paraId="47D237AD" w14:textId="77777777" w:rsidR="008807DD" w:rsidRPr="00492826" w:rsidRDefault="008807DD" w:rsidP="00EB477A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492826">
        <w:rPr>
          <w:rFonts w:asciiTheme="minorHAnsi" w:hAnsiTheme="minorHAnsi" w:cstheme="minorHAnsi"/>
          <w:sz w:val="24"/>
          <w:szCs w:val="24"/>
        </w:rPr>
        <w:t xml:space="preserve">Głównymi tematami posiedzenia będą: </w:t>
      </w:r>
    </w:p>
    <w:p w14:paraId="597D0C48" w14:textId="76A06F3F" w:rsidR="008807DD" w:rsidRPr="00492826" w:rsidRDefault="00A83259" w:rsidP="00A83259">
      <w:pPr>
        <w:spacing w:after="0"/>
        <w:rPr>
          <w:rFonts w:asciiTheme="minorHAnsi" w:hAnsiTheme="minorHAnsi" w:cstheme="minorHAnsi"/>
          <w:sz w:val="24"/>
          <w:szCs w:val="24"/>
        </w:rPr>
      </w:pPr>
      <w:bookmarkStart w:id="4" w:name="OLE_LINK3"/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8807DD" w:rsidRPr="00492826">
        <w:rPr>
          <w:rFonts w:asciiTheme="minorHAnsi" w:hAnsiTheme="minorHAnsi" w:cstheme="minorHAnsi"/>
          <w:sz w:val="24"/>
          <w:szCs w:val="24"/>
        </w:rPr>
        <w:t>Informacja o ilości złożonych wniosków na dotację do inwestycji ekologicznych (utylizacja wyrobów zawierających azbest, budowa przydomowych oczyszczalni ścieków).</w:t>
      </w:r>
    </w:p>
    <w:p w14:paraId="2D4D0218" w14:textId="03D8C298" w:rsidR="008807DD" w:rsidRPr="00492826" w:rsidRDefault="00A83259" w:rsidP="00A83259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8807DD" w:rsidRPr="00492826">
        <w:rPr>
          <w:rFonts w:asciiTheme="minorHAnsi" w:hAnsiTheme="minorHAnsi" w:cstheme="minorHAnsi"/>
          <w:sz w:val="24"/>
          <w:szCs w:val="24"/>
        </w:rPr>
        <w:t>Zaopiniowanie projektu uchwały w sprawie zmiany uchwały nr XI/89/2025 Rady Gminy Hażlach z dnia 17 grudnia 2025 roku w sprawie Wieloletniej Prognozy Finansowej.</w:t>
      </w:r>
    </w:p>
    <w:p w14:paraId="7E5627AF" w14:textId="2DADFAB1" w:rsidR="008807DD" w:rsidRPr="00492826" w:rsidRDefault="00A83259" w:rsidP="00A83259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8807DD" w:rsidRPr="00492826">
        <w:rPr>
          <w:rFonts w:asciiTheme="minorHAnsi" w:hAnsiTheme="minorHAnsi" w:cstheme="minorHAnsi"/>
          <w:sz w:val="24"/>
          <w:szCs w:val="24"/>
        </w:rPr>
        <w:t>Zaopiniowanie projektu uchwały w sprawie zmiany uchwały Budżetowej na 2026 rok.</w:t>
      </w:r>
    </w:p>
    <w:bookmarkEnd w:id="4"/>
    <w:p w14:paraId="4A3D6407" w14:textId="067717FE" w:rsidR="008807DD" w:rsidRPr="00492826" w:rsidRDefault="00A83259" w:rsidP="00A83259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bookmarkStart w:id="5" w:name="_GoBack"/>
      <w:bookmarkEnd w:id="5"/>
      <w:r w:rsidR="008807DD" w:rsidRPr="00492826">
        <w:rPr>
          <w:rFonts w:asciiTheme="minorHAnsi" w:hAnsiTheme="minorHAnsi" w:cstheme="minorHAnsi"/>
          <w:sz w:val="24"/>
          <w:szCs w:val="24"/>
        </w:rPr>
        <w:t xml:space="preserve">Sprawy bieżące. </w:t>
      </w:r>
    </w:p>
    <w:bookmarkEnd w:id="1"/>
    <w:bookmarkEnd w:id="2"/>
    <w:bookmarkEnd w:id="3"/>
    <w:p w14:paraId="79576E55" w14:textId="42755CDE" w:rsidR="00142E2E" w:rsidRPr="00492826" w:rsidRDefault="00142E2E" w:rsidP="00A83259">
      <w:pPr>
        <w:spacing w:before="240" w:after="0"/>
        <w:rPr>
          <w:rFonts w:asciiTheme="minorHAnsi" w:hAnsiTheme="minorHAnsi" w:cstheme="minorHAnsi"/>
          <w:sz w:val="24"/>
          <w:szCs w:val="24"/>
        </w:rPr>
      </w:pPr>
      <w:r w:rsidRPr="00492826">
        <w:rPr>
          <w:rFonts w:asciiTheme="minorHAnsi" w:hAnsiTheme="minorHAnsi" w:cstheme="minorHAnsi"/>
          <w:sz w:val="24"/>
          <w:szCs w:val="24"/>
        </w:rPr>
        <w:t>Zastępca  Przewodniczącego</w:t>
      </w:r>
    </w:p>
    <w:p w14:paraId="60BE68B8" w14:textId="66D7C285" w:rsidR="00142E2E" w:rsidRPr="00492826" w:rsidRDefault="00142E2E" w:rsidP="00DF5406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92826">
        <w:rPr>
          <w:rFonts w:asciiTheme="minorHAnsi" w:hAnsiTheme="minorHAnsi" w:cstheme="minorHAnsi"/>
          <w:sz w:val="24"/>
          <w:szCs w:val="24"/>
        </w:rPr>
        <w:t xml:space="preserve">Łukasz Babilon </w:t>
      </w:r>
    </w:p>
    <w:sectPr w:rsidR="00142E2E" w:rsidRPr="00492826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Arial"/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NewRomanPS-BoldMT" w:hAnsi="Times New Roman" w:cs="Times New Roman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020438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  <w:rPr>
        <w:rFonts w:ascii="Times New Roman" w:eastAsia="SimSu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5E8B5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6E7AD3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hAnsi="Times New Roman" w:cs="Times New Roman"/>
      </w:rPr>
    </w:lvl>
  </w:abstractNum>
  <w:abstractNum w:abstractNumId="5" w15:restartNumberingAfterBreak="0">
    <w:nsid w:val="01793C83"/>
    <w:multiLevelType w:val="hybridMultilevel"/>
    <w:tmpl w:val="BCBC28D8"/>
    <w:lvl w:ilvl="0" w:tplc="B0A2A45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D32030"/>
    <w:multiLevelType w:val="hybridMultilevel"/>
    <w:tmpl w:val="14D21C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5194FA7"/>
    <w:multiLevelType w:val="hybridMultilevel"/>
    <w:tmpl w:val="A330D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276CF4"/>
    <w:multiLevelType w:val="hybridMultilevel"/>
    <w:tmpl w:val="0486F4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157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 w15:restartNumberingAfterBreak="0">
    <w:nsid w:val="0B197CA7"/>
    <w:multiLevelType w:val="hybridMultilevel"/>
    <w:tmpl w:val="3E3E28AE"/>
    <w:lvl w:ilvl="0" w:tplc="2AAC544E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93F87"/>
    <w:multiLevelType w:val="hybridMultilevel"/>
    <w:tmpl w:val="9A46F82A"/>
    <w:lvl w:ilvl="0" w:tplc="C004152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EB4C18"/>
    <w:multiLevelType w:val="hybridMultilevel"/>
    <w:tmpl w:val="A80A3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4E8E"/>
    <w:multiLevelType w:val="hybridMultilevel"/>
    <w:tmpl w:val="72129A82"/>
    <w:lvl w:ilvl="0" w:tplc="493E458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9C5E1E"/>
    <w:multiLevelType w:val="hybridMultilevel"/>
    <w:tmpl w:val="E1A627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540F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7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81CCD"/>
    <w:multiLevelType w:val="hybridMultilevel"/>
    <w:tmpl w:val="461621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406F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0" w15:restartNumberingAfterBreak="0">
    <w:nsid w:val="37FC0788"/>
    <w:multiLevelType w:val="hybridMultilevel"/>
    <w:tmpl w:val="82987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70690D"/>
    <w:multiLevelType w:val="hybridMultilevel"/>
    <w:tmpl w:val="84145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00313"/>
    <w:multiLevelType w:val="hybridMultilevel"/>
    <w:tmpl w:val="D22209A8"/>
    <w:lvl w:ilvl="0" w:tplc="2C7C0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03221"/>
    <w:multiLevelType w:val="hybridMultilevel"/>
    <w:tmpl w:val="5D60C1D4"/>
    <w:lvl w:ilvl="0" w:tplc="F6547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NewRomanPS-BoldMT" w:hAnsi="Times New Roman" w:cs="Times New Roman" w:hint="default"/>
        <w:color w:val="00000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027C77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5315156A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282"/>
        </w:tabs>
        <w:ind w:left="128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55125B0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5BF91DC1"/>
    <w:multiLevelType w:val="hybridMultilevel"/>
    <w:tmpl w:val="1F102DA6"/>
    <w:lvl w:ilvl="0" w:tplc="8084E9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FE6410"/>
    <w:multiLevelType w:val="hybridMultilevel"/>
    <w:tmpl w:val="F4CA8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812CEF"/>
    <w:multiLevelType w:val="hybridMultilevel"/>
    <w:tmpl w:val="3562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D33CB"/>
    <w:multiLevelType w:val="hybridMultilevel"/>
    <w:tmpl w:val="C270C488"/>
    <w:lvl w:ilvl="0" w:tplc="958C837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1" w15:restartNumberingAfterBreak="0">
    <w:nsid w:val="664D68F9"/>
    <w:multiLevelType w:val="hybridMultilevel"/>
    <w:tmpl w:val="9B4EA42A"/>
    <w:lvl w:ilvl="0" w:tplc="85E2AC28">
      <w:start w:val="1"/>
      <w:numFmt w:val="decimal"/>
      <w:lvlText w:val="%1."/>
      <w:lvlJc w:val="left"/>
      <w:pPr>
        <w:ind w:left="340" w:hanging="34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5242B"/>
    <w:multiLevelType w:val="hybridMultilevel"/>
    <w:tmpl w:val="72B4076E"/>
    <w:lvl w:ilvl="0" w:tplc="79A2AA1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147D8"/>
    <w:multiLevelType w:val="hybridMultilevel"/>
    <w:tmpl w:val="001A3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E02FC"/>
    <w:multiLevelType w:val="hybridMultilevel"/>
    <w:tmpl w:val="01321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A16DC2"/>
    <w:multiLevelType w:val="hybridMultilevel"/>
    <w:tmpl w:val="D0D27DB2"/>
    <w:lvl w:ilvl="0" w:tplc="0415000F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</w:num>
  <w:num w:numId="2">
    <w:abstractNumId w:val="1"/>
  </w:num>
  <w:num w:numId="3">
    <w:abstractNumId w:val="30"/>
  </w:num>
  <w:num w:numId="4">
    <w:abstractNumId w:val="6"/>
  </w:num>
  <w:num w:numId="5">
    <w:abstractNumId w:val="35"/>
  </w:num>
  <w:num w:numId="6">
    <w:abstractNumId w:val="28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9"/>
  </w:num>
  <w:num w:numId="11">
    <w:abstractNumId w:val="16"/>
  </w:num>
  <w:num w:numId="12">
    <w:abstractNumId w:val="14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2"/>
  </w:num>
  <w:num w:numId="20">
    <w:abstractNumId w:val="7"/>
  </w:num>
  <w:num w:numId="21">
    <w:abstractNumId w:val="31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20"/>
  </w:num>
  <w:num w:numId="25">
    <w:abstractNumId w:val="8"/>
  </w:num>
  <w:num w:numId="26">
    <w:abstractNumId w:val="15"/>
  </w:num>
  <w:num w:numId="27">
    <w:abstractNumId w:val="32"/>
  </w:num>
  <w:num w:numId="28">
    <w:abstractNumId w:val="32"/>
  </w:num>
  <w:num w:numId="29">
    <w:abstractNumId w:val="34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29"/>
  </w:num>
  <w:num w:numId="33">
    <w:abstractNumId w:val="12"/>
  </w:num>
  <w:num w:numId="34">
    <w:abstractNumId w:val="21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25"/>
  </w:num>
  <w:num w:numId="38">
    <w:abstractNumId w:val="24"/>
  </w:num>
  <w:num w:numId="39">
    <w:abstractNumId w:val="3"/>
    <w:lvlOverride w:ilvl="0">
      <w:startOverride w:val="1"/>
    </w:lvlOverride>
  </w:num>
  <w:num w:numId="40">
    <w:abstractNumId w:val="18"/>
  </w:num>
  <w:num w:numId="41">
    <w:abstractNumId w:val="11"/>
  </w:num>
  <w:num w:numId="42">
    <w:abstractNumId w:val="10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17025"/>
    <w:rsid w:val="00023F75"/>
    <w:rsid w:val="00025B62"/>
    <w:rsid w:val="00037DBB"/>
    <w:rsid w:val="0005131C"/>
    <w:rsid w:val="000672E4"/>
    <w:rsid w:val="0007426B"/>
    <w:rsid w:val="00076842"/>
    <w:rsid w:val="00084CB8"/>
    <w:rsid w:val="00092FFD"/>
    <w:rsid w:val="000A60D7"/>
    <w:rsid w:val="000D7682"/>
    <w:rsid w:val="000E24DF"/>
    <w:rsid w:val="000E5070"/>
    <w:rsid w:val="000F4CCA"/>
    <w:rsid w:val="00114325"/>
    <w:rsid w:val="00116F85"/>
    <w:rsid w:val="001273CC"/>
    <w:rsid w:val="00142E2E"/>
    <w:rsid w:val="00146575"/>
    <w:rsid w:val="00152C55"/>
    <w:rsid w:val="001648E1"/>
    <w:rsid w:val="00174B54"/>
    <w:rsid w:val="001760AC"/>
    <w:rsid w:val="00182C6E"/>
    <w:rsid w:val="00197B6E"/>
    <w:rsid w:val="001A7F8B"/>
    <w:rsid w:val="001B1210"/>
    <w:rsid w:val="001C7003"/>
    <w:rsid w:val="001D432A"/>
    <w:rsid w:val="001D4EF3"/>
    <w:rsid w:val="001D7097"/>
    <w:rsid w:val="001E37A0"/>
    <w:rsid w:val="001E425F"/>
    <w:rsid w:val="001E7248"/>
    <w:rsid w:val="001E7ADD"/>
    <w:rsid w:val="001F77B1"/>
    <w:rsid w:val="00205A8F"/>
    <w:rsid w:val="00206CC2"/>
    <w:rsid w:val="00220967"/>
    <w:rsid w:val="002351A3"/>
    <w:rsid w:val="00237948"/>
    <w:rsid w:val="002464FE"/>
    <w:rsid w:val="00246626"/>
    <w:rsid w:val="00246761"/>
    <w:rsid w:val="0024741F"/>
    <w:rsid w:val="00247DBC"/>
    <w:rsid w:val="00247E63"/>
    <w:rsid w:val="00261B5C"/>
    <w:rsid w:val="00264226"/>
    <w:rsid w:val="00266A9A"/>
    <w:rsid w:val="00292591"/>
    <w:rsid w:val="00292773"/>
    <w:rsid w:val="00296647"/>
    <w:rsid w:val="002B72E4"/>
    <w:rsid w:val="002C6C58"/>
    <w:rsid w:val="002D6042"/>
    <w:rsid w:val="002E71A5"/>
    <w:rsid w:val="002F14E6"/>
    <w:rsid w:val="00303F75"/>
    <w:rsid w:val="00317A35"/>
    <w:rsid w:val="0032199E"/>
    <w:rsid w:val="00327111"/>
    <w:rsid w:val="003447C2"/>
    <w:rsid w:val="00355537"/>
    <w:rsid w:val="00360EFA"/>
    <w:rsid w:val="003A4801"/>
    <w:rsid w:val="003C2680"/>
    <w:rsid w:val="003C302B"/>
    <w:rsid w:val="003E2FCA"/>
    <w:rsid w:val="003E3B6F"/>
    <w:rsid w:val="003E6BF5"/>
    <w:rsid w:val="003E6FD4"/>
    <w:rsid w:val="004065E1"/>
    <w:rsid w:val="004072F6"/>
    <w:rsid w:val="0042147E"/>
    <w:rsid w:val="0042392B"/>
    <w:rsid w:val="00436CC2"/>
    <w:rsid w:val="00440B19"/>
    <w:rsid w:val="00442C81"/>
    <w:rsid w:val="004542E4"/>
    <w:rsid w:val="00460B77"/>
    <w:rsid w:val="0047102C"/>
    <w:rsid w:val="00471269"/>
    <w:rsid w:val="00473214"/>
    <w:rsid w:val="00474D0C"/>
    <w:rsid w:val="004873FB"/>
    <w:rsid w:val="00492826"/>
    <w:rsid w:val="004A3E68"/>
    <w:rsid w:val="004A7C1D"/>
    <w:rsid w:val="004B53BE"/>
    <w:rsid w:val="004C2D6F"/>
    <w:rsid w:val="004C34CB"/>
    <w:rsid w:val="004D41A9"/>
    <w:rsid w:val="004E36AB"/>
    <w:rsid w:val="004E3D47"/>
    <w:rsid w:val="0053540B"/>
    <w:rsid w:val="00543547"/>
    <w:rsid w:val="005570F1"/>
    <w:rsid w:val="005574E0"/>
    <w:rsid w:val="00571F46"/>
    <w:rsid w:val="0059730E"/>
    <w:rsid w:val="005A3693"/>
    <w:rsid w:val="005B0366"/>
    <w:rsid w:val="005C1F65"/>
    <w:rsid w:val="005E711B"/>
    <w:rsid w:val="005E7C58"/>
    <w:rsid w:val="005F2097"/>
    <w:rsid w:val="005F5BE3"/>
    <w:rsid w:val="006004E9"/>
    <w:rsid w:val="00600AFC"/>
    <w:rsid w:val="00601EE1"/>
    <w:rsid w:val="0060229A"/>
    <w:rsid w:val="00602333"/>
    <w:rsid w:val="00610A06"/>
    <w:rsid w:val="00611709"/>
    <w:rsid w:val="00615525"/>
    <w:rsid w:val="00617899"/>
    <w:rsid w:val="0063457F"/>
    <w:rsid w:val="00637381"/>
    <w:rsid w:val="00661AAD"/>
    <w:rsid w:val="00676EA5"/>
    <w:rsid w:val="00677E3A"/>
    <w:rsid w:val="006814D3"/>
    <w:rsid w:val="00693644"/>
    <w:rsid w:val="006A6222"/>
    <w:rsid w:val="006C26CA"/>
    <w:rsid w:val="006C4919"/>
    <w:rsid w:val="006F7224"/>
    <w:rsid w:val="007419B9"/>
    <w:rsid w:val="007439DF"/>
    <w:rsid w:val="00747012"/>
    <w:rsid w:val="00766B9E"/>
    <w:rsid w:val="00771558"/>
    <w:rsid w:val="00783A31"/>
    <w:rsid w:val="00796775"/>
    <w:rsid w:val="007A3BFB"/>
    <w:rsid w:val="007B038B"/>
    <w:rsid w:val="007B1194"/>
    <w:rsid w:val="007B389B"/>
    <w:rsid w:val="007C1E99"/>
    <w:rsid w:val="007C2759"/>
    <w:rsid w:val="007D5363"/>
    <w:rsid w:val="007E42EA"/>
    <w:rsid w:val="007E6C93"/>
    <w:rsid w:val="007F6605"/>
    <w:rsid w:val="00801B91"/>
    <w:rsid w:val="00815AF0"/>
    <w:rsid w:val="00836030"/>
    <w:rsid w:val="008464F4"/>
    <w:rsid w:val="00850890"/>
    <w:rsid w:val="008523E8"/>
    <w:rsid w:val="00862D7A"/>
    <w:rsid w:val="00870291"/>
    <w:rsid w:val="00877AB0"/>
    <w:rsid w:val="008807DD"/>
    <w:rsid w:val="008937BA"/>
    <w:rsid w:val="008A5899"/>
    <w:rsid w:val="008C1AFE"/>
    <w:rsid w:val="008D2816"/>
    <w:rsid w:val="008D2967"/>
    <w:rsid w:val="008F5B3F"/>
    <w:rsid w:val="009079C0"/>
    <w:rsid w:val="009125ED"/>
    <w:rsid w:val="00912D3D"/>
    <w:rsid w:val="00916B22"/>
    <w:rsid w:val="009204C0"/>
    <w:rsid w:val="00920F43"/>
    <w:rsid w:val="00935949"/>
    <w:rsid w:val="00944821"/>
    <w:rsid w:val="00946749"/>
    <w:rsid w:val="00957EDB"/>
    <w:rsid w:val="00973589"/>
    <w:rsid w:val="009B30F4"/>
    <w:rsid w:val="009B38DA"/>
    <w:rsid w:val="009C73FD"/>
    <w:rsid w:val="009E7985"/>
    <w:rsid w:val="009F1274"/>
    <w:rsid w:val="00A07CAE"/>
    <w:rsid w:val="00A149B8"/>
    <w:rsid w:val="00A16751"/>
    <w:rsid w:val="00A22105"/>
    <w:rsid w:val="00A314B7"/>
    <w:rsid w:val="00A40A32"/>
    <w:rsid w:val="00A457D7"/>
    <w:rsid w:val="00A50D36"/>
    <w:rsid w:val="00A51D9A"/>
    <w:rsid w:val="00A54D7E"/>
    <w:rsid w:val="00A61442"/>
    <w:rsid w:val="00A614B2"/>
    <w:rsid w:val="00A71922"/>
    <w:rsid w:val="00A81CA8"/>
    <w:rsid w:val="00A82F87"/>
    <w:rsid w:val="00A83259"/>
    <w:rsid w:val="00A8625B"/>
    <w:rsid w:val="00AA2037"/>
    <w:rsid w:val="00AA7B46"/>
    <w:rsid w:val="00AB5BAF"/>
    <w:rsid w:val="00AB7125"/>
    <w:rsid w:val="00AC3608"/>
    <w:rsid w:val="00AD346D"/>
    <w:rsid w:val="00AE4E2A"/>
    <w:rsid w:val="00AE5F27"/>
    <w:rsid w:val="00B105FA"/>
    <w:rsid w:val="00B21467"/>
    <w:rsid w:val="00B2532B"/>
    <w:rsid w:val="00B40D78"/>
    <w:rsid w:val="00B527C0"/>
    <w:rsid w:val="00B52B87"/>
    <w:rsid w:val="00B6415A"/>
    <w:rsid w:val="00B65289"/>
    <w:rsid w:val="00B77972"/>
    <w:rsid w:val="00B82091"/>
    <w:rsid w:val="00B87301"/>
    <w:rsid w:val="00B87B3E"/>
    <w:rsid w:val="00B91B35"/>
    <w:rsid w:val="00BB74E1"/>
    <w:rsid w:val="00BE5476"/>
    <w:rsid w:val="00BF3BD4"/>
    <w:rsid w:val="00BF3D56"/>
    <w:rsid w:val="00C01322"/>
    <w:rsid w:val="00C0294F"/>
    <w:rsid w:val="00C222BE"/>
    <w:rsid w:val="00C2313F"/>
    <w:rsid w:val="00C52D15"/>
    <w:rsid w:val="00C612CD"/>
    <w:rsid w:val="00C66BC3"/>
    <w:rsid w:val="00C66E86"/>
    <w:rsid w:val="00C7208C"/>
    <w:rsid w:val="00C81988"/>
    <w:rsid w:val="00C93598"/>
    <w:rsid w:val="00C94478"/>
    <w:rsid w:val="00CB2F95"/>
    <w:rsid w:val="00CC48C8"/>
    <w:rsid w:val="00CD4BBA"/>
    <w:rsid w:val="00CD6500"/>
    <w:rsid w:val="00CF2F81"/>
    <w:rsid w:val="00D26DAA"/>
    <w:rsid w:val="00D274E0"/>
    <w:rsid w:val="00D42825"/>
    <w:rsid w:val="00D4443B"/>
    <w:rsid w:val="00D44E10"/>
    <w:rsid w:val="00D54EF6"/>
    <w:rsid w:val="00D5528C"/>
    <w:rsid w:val="00D56D77"/>
    <w:rsid w:val="00D66243"/>
    <w:rsid w:val="00D7030D"/>
    <w:rsid w:val="00D707DB"/>
    <w:rsid w:val="00D74640"/>
    <w:rsid w:val="00D75FF0"/>
    <w:rsid w:val="00DA27BB"/>
    <w:rsid w:val="00DB6823"/>
    <w:rsid w:val="00DC2C92"/>
    <w:rsid w:val="00DD344C"/>
    <w:rsid w:val="00DD4ACE"/>
    <w:rsid w:val="00DF2925"/>
    <w:rsid w:val="00DF5406"/>
    <w:rsid w:val="00E06A45"/>
    <w:rsid w:val="00E06B6B"/>
    <w:rsid w:val="00E23605"/>
    <w:rsid w:val="00E31A00"/>
    <w:rsid w:val="00E33077"/>
    <w:rsid w:val="00E34029"/>
    <w:rsid w:val="00E81C8D"/>
    <w:rsid w:val="00E83DD4"/>
    <w:rsid w:val="00E86725"/>
    <w:rsid w:val="00E916D0"/>
    <w:rsid w:val="00E93A81"/>
    <w:rsid w:val="00E944A6"/>
    <w:rsid w:val="00EB477A"/>
    <w:rsid w:val="00EC3272"/>
    <w:rsid w:val="00EC7670"/>
    <w:rsid w:val="00ED0921"/>
    <w:rsid w:val="00F067C9"/>
    <w:rsid w:val="00F15DF9"/>
    <w:rsid w:val="00F168C5"/>
    <w:rsid w:val="00F31F1C"/>
    <w:rsid w:val="00F36E3C"/>
    <w:rsid w:val="00F40622"/>
    <w:rsid w:val="00F455E5"/>
    <w:rsid w:val="00F5102B"/>
    <w:rsid w:val="00F7217A"/>
    <w:rsid w:val="00F7389C"/>
    <w:rsid w:val="00F73951"/>
    <w:rsid w:val="00F82679"/>
    <w:rsid w:val="00F94BDB"/>
    <w:rsid w:val="00F96854"/>
    <w:rsid w:val="00FA33C4"/>
    <w:rsid w:val="00FA36A3"/>
    <w:rsid w:val="00FB2D12"/>
    <w:rsid w:val="00FB7BE8"/>
    <w:rsid w:val="00FC3DFE"/>
    <w:rsid w:val="00FD169E"/>
    <w:rsid w:val="00FE4240"/>
    <w:rsid w:val="00FE45D3"/>
    <w:rsid w:val="00F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DC204"/>
  <w15:chartTrackingRefBased/>
  <w15:docId w15:val="{4D94E7DD-9362-40FB-8F84-1CB740B0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Komisja Budzetu, Spraw Komunalnych i Ochrony Środowiska w dniu 26.01.2026 r.</dc:subject>
  <dc:creator>E.A.</dc:creator>
  <cp:keywords/>
  <dc:description/>
  <cp:lastModifiedBy>Grzegorz Kasztura</cp:lastModifiedBy>
  <cp:revision>13</cp:revision>
  <cp:lastPrinted>2026-03-16T05:33:00Z</cp:lastPrinted>
  <dcterms:created xsi:type="dcterms:W3CDTF">2024-09-10T05:11:00Z</dcterms:created>
  <dcterms:modified xsi:type="dcterms:W3CDTF">2026-04-23T06:43:00Z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