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DA6F" w14:textId="77777777" w:rsidR="008C6B76" w:rsidRPr="00614A74" w:rsidRDefault="008C6B76" w:rsidP="008C6B76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614A74">
        <w:rPr>
          <w:rFonts w:ascii="Arial Narrow" w:hAnsi="Arial Narrow" w:cs="Arial"/>
          <w:b/>
          <w:sz w:val="20"/>
          <w:szCs w:val="20"/>
        </w:rPr>
        <w:t xml:space="preserve">Załącznik nr 2 do Regulaminu </w:t>
      </w:r>
    </w:p>
    <w:p w14:paraId="3BACB0F0" w14:textId="77777777" w:rsidR="008C6B76" w:rsidRPr="00614A74" w:rsidRDefault="008C6B76" w:rsidP="008C6B76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614A74">
        <w:rPr>
          <w:rFonts w:ascii="Arial Narrow" w:hAnsi="Arial Narrow" w:cs="Arial"/>
          <w:b/>
          <w:sz w:val="20"/>
          <w:szCs w:val="20"/>
        </w:rPr>
        <w:t xml:space="preserve">udzielania zamówień publicznych </w:t>
      </w:r>
    </w:p>
    <w:p w14:paraId="6B0CAE24" w14:textId="77777777" w:rsidR="008C6B76" w:rsidRPr="00614A74" w:rsidRDefault="008C6B76" w:rsidP="00614A74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614A74">
        <w:rPr>
          <w:rFonts w:ascii="Arial Narrow" w:hAnsi="Arial Narrow" w:cs="Arial"/>
          <w:b/>
          <w:sz w:val="20"/>
          <w:szCs w:val="20"/>
        </w:rPr>
        <w:t xml:space="preserve">w Urzędzie Gminy Skąpe </w:t>
      </w:r>
      <w:r>
        <w:rPr>
          <w:rFonts w:ascii="Arial Narrow" w:hAnsi="Arial Narrow" w:cs="Arial"/>
          <w:sz w:val="20"/>
        </w:rPr>
        <w:t xml:space="preserve">                                                                 </w:t>
      </w:r>
      <w:r w:rsidR="00276FA4">
        <w:rPr>
          <w:rFonts w:ascii="Arial Narrow" w:hAnsi="Arial Narrow" w:cs="Arial"/>
          <w:sz w:val="20"/>
        </w:rPr>
        <w:t xml:space="preserve">                               </w:t>
      </w:r>
    </w:p>
    <w:p w14:paraId="60819BCE" w14:textId="77777777" w:rsidR="008C6B76" w:rsidRPr="00276FA4" w:rsidRDefault="008C6B76" w:rsidP="00276FA4">
      <w:pPr>
        <w:pStyle w:val="Nagwek4"/>
        <w:jc w:val="center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FORMULARZ OFERTOWY</w:t>
      </w:r>
    </w:p>
    <w:p w14:paraId="67430A12" w14:textId="77777777" w:rsidR="008C6B76" w:rsidRDefault="008C6B76" w:rsidP="008C6B76">
      <w:pPr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Gmina Skąpe</w:t>
      </w:r>
    </w:p>
    <w:p w14:paraId="11E64562" w14:textId="77777777" w:rsidR="008C6B76" w:rsidRDefault="008C6B76" w:rsidP="008C6B76">
      <w:pPr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66-213 Skąpe</w:t>
      </w:r>
    </w:p>
    <w:p w14:paraId="4A008935" w14:textId="77777777" w:rsidR="008C6B76" w:rsidRDefault="00224BD7" w:rsidP="008C6B76">
      <w:pPr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</w:t>
      </w:r>
      <w:r w:rsidR="008C6B76">
        <w:rPr>
          <w:rFonts w:ascii="Arial Narrow" w:hAnsi="Arial Narrow" w:cs="Arial"/>
          <w:b/>
          <w:bCs/>
        </w:rPr>
        <w:t>el. 068 34 19 212</w:t>
      </w:r>
    </w:p>
    <w:p w14:paraId="119C9079" w14:textId="77777777" w:rsidR="008C6B76" w:rsidRPr="00AE220E" w:rsidRDefault="008C6B76" w:rsidP="00AE220E">
      <w:pPr>
        <w:jc w:val="righ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fax. 068 34 19 180</w:t>
      </w:r>
    </w:p>
    <w:p w14:paraId="3E5F19BF" w14:textId="77777777" w:rsidR="008C6B76" w:rsidRDefault="008C6B76" w:rsidP="008C6B7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Opis przedmiotu zamówienia</w:t>
      </w:r>
    </w:p>
    <w:p w14:paraId="616B792B" w14:textId="77777777" w:rsidR="008C6B76" w:rsidRDefault="008C6B76" w:rsidP="008C6B76">
      <w:pPr>
        <w:widowControl w:val="0"/>
        <w:autoSpaceDE w:val="0"/>
        <w:autoSpaceDN w:val="0"/>
        <w:adjustRightInd w:val="0"/>
        <w:ind w:left="300"/>
        <w:jc w:val="both"/>
        <w:rPr>
          <w:rFonts w:ascii="Arial Narrow" w:hAnsi="Arial Narrow" w:cs="Arial"/>
          <w:sz w:val="20"/>
        </w:rPr>
      </w:pPr>
    </w:p>
    <w:p w14:paraId="73145D14" w14:textId="7171A5E5" w:rsidR="00224BD7" w:rsidRPr="00D12A19" w:rsidRDefault="00224BD7" w:rsidP="00AE220E">
      <w:pPr>
        <w:pStyle w:val="Default"/>
        <w:jc w:val="both"/>
        <w:rPr>
          <w:rFonts w:ascii="Arial Narrow" w:hAnsi="Arial Narrow"/>
          <w:i/>
          <w:color w:val="auto"/>
          <w:sz w:val="22"/>
          <w:szCs w:val="22"/>
          <w:lang w:eastAsia="ar-SA"/>
        </w:rPr>
      </w:pPr>
      <w:r w:rsidRPr="00E52730">
        <w:rPr>
          <w:rFonts w:ascii="Arial Narrow" w:hAnsi="Arial Narrow"/>
          <w:i/>
          <w:sz w:val="22"/>
          <w:szCs w:val="22"/>
          <w:lang w:eastAsia="ar-SA"/>
        </w:rPr>
        <w:t>Demontaż, zabezpieczenie, załadunek i transport płyt azbestowo cementowych z dachów budynków na nieruchomościach położonych na terenie Gminy Skąpe wraz z ich unieszkodliwieniem na przystosowanym do tego celu składowisku odpadów niebezpiecznych.</w:t>
      </w:r>
      <w:r w:rsidRPr="00E52730">
        <w:rPr>
          <w:rFonts w:ascii="Arial Narrow" w:hAnsi="Arial Narrow"/>
          <w:i/>
          <w:sz w:val="22"/>
          <w:szCs w:val="22"/>
        </w:rPr>
        <w:t xml:space="preserve"> Ilość do demontażu </w:t>
      </w:r>
      <w:r w:rsidRPr="00D12A19">
        <w:rPr>
          <w:rFonts w:ascii="Arial Narrow" w:hAnsi="Arial Narrow"/>
          <w:i/>
          <w:color w:val="auto"/>
          <w:sz w:val="22"/>
          <w:szCs w:val="22"/>
        </w:rPr>
        <w:t xml:space="preserve">ok. </w:t>
      </w:r>
      <w:r w:rsidR="00394D21">
        <w:rPr>
          <w:rFonts w:ascii="Arial Narrow" w:hAnsi="Arial Narrow"/>
          <w:i/>
          <w:color w:val="auto"/>
          <w:sz w:val="22"/>
          <w:szCs w:val="22"/>
        </w:rPr>
        <w:t>853</w:t>
      </w:r>
      <w:r w:rsidRPr="00D12A19">
        <w:rPr>
          <w:rFonts w:ascii="Arial Narrow" w:hAnsi="Arial Narrow"/>
          <w:i/>
          <w:color w:val="auto"/>
          <w:sz w:val="22"/>
          <w:szCs w:val="22"/>
        </w:rPr>
        <w:t xml:space="preserve"> m</w:t>
      </w:r>
      <w:r w:rsidRPr="00D12A19">
        <w:rPr>
          <w:rFonts w:ascii="Arial Narrow" w:hAnsi="Arial Narrow"/>
          <w:i/>
          <w:color w:val="auto"/>
          <w:sz w:val="22"/>
          <w:szCs w:val="22"/>
          <w:vertAlign w:val="superscript"/>
        </w:rPr>
        <w:t>2</w:t>
      </w:r>
      <w:r w:rsidRPr="00D12A19">
        <w:rPr>
          <w:rFonts w:ascii="Arial Narrow" w:hAnsi="Arial Narrow"/>
          <w:i/>
          <w:color w:val="auto"/>
          <w:sz w:val="22"/>
          <w:szCs w:val="22"/>
        </w:rPr>
        <w:t>.</w:t>
      </w:r>
    </w:p>
    <w:p w14:paraId="6F43CF22" w14:textId="2D92B86A" w:rsidR="00224BD7" w:rsidRPr="00D12A19" w:rsidRDefault="00224BD7" w:rsidP="00AE220E">
      <w:pPr>
        <w:pStyle w:val="Default"/>
        <w:jc w:val="both"/>
        <w:rPr>
          <w:rFonts w:ascii="Arial Narrow" w:hAnsi="Arial Narrow"/>
          <w:i/>
          <w:color w:val="auto"/>
          <w:sz w:val="22"/>
          <w:szCs w:val="22"/>
          <w:lang w:eastAsia="ar-SA"/>
        </w:rPr>
      </w:pPr>
      <w:r w:rsidRPr="00D12A19">
        <w:rPr>
          <w:rFonts w:ascii="Arial Narrow" w:hAnsi="Arial Narrow"/>
          <w:i/>
          <w:color w:val="auto"/>
          <w:sz w:val="22"/>
          <w:szCs w:val="22"/>
          <w:lang w:eastAsia="ar-SA"/>
        </w:rPr>
        <w:t>Zabezpieczenie, załadunek i transport płyt azbestowo cementowych złożonych luzem na nieruchomościach położonych na terenie Gminy Skąpe wraz z ich unieszkodliwieniem na przystosowanym do tego celu składowisku odpadów niebezpiecznych.</w:t>
      </w:r>
      <w:r w:rsidRPr="00D12A19">
        <w:rPr>
          <w:rFonts w:ascii="Arial Narrow" w:hAnsi="Arial Narrow"/>
          <w:i/>
          <w:color w:val="auto"/>
          <w:sz w:val="22"/>
          <w:szCs w:val="22"/>
        </w:rPr>
        <w:t xml:space="preserve"> Ilość zdemontowanych ok. </w:t>
      </w:r>
      <w:r w:rsidR="00394D21">
        <w:rPr>
          <w:rFonts w:ascii="Arial Narrow" w:hAnsi="Arial Narrow"/>
          <w:i/>
          <w:color w:val="auto"/>
          <w:sz w:val="22"/>
          <w:szCs w:val="22"/>
        </w:rPr>
        <w:t>1976</w:t>
      </w:r>
      <w:r w:rsidRPr="00D12A19">
        <w:rPr>
          <w:rFonts w:ascii="Arial Narrow" w:hAnsi="Arial Narrow"/>
          <w:i/>
          <w:color w:val="auto"/>
          <w:sz w:val="22"/>
          <w:szCs w:val="22"/>
        </w:rPr>
        <w:t xml:space="preserve"> m</w:t>
      </w:r>
      <w:r w:rsidRPr="00D12A19">
        <w:rPr>
          <w:rFonts w:ascii="Arial Narrow" w:hAnsi="Arial Narrow"/>
          <w:i/>
          <w:color w:val="auto"/>
          <w:sz w:val="22"/>
          <w:szCs w:val="22"/>
          <w:vertAlign w:val="superscript"/>
        </w:rPr>
        <w:t>2</w:t>
      </w:r>
      <w:r w:rsidRPr="00D12A19">
        <w:rPr>
          <w:rFonts w:ascii="Arial Narrow" w:hAnsi="Arial Narrow"/>
          <w:i/>
          <w:color w:val="auto"/>
          <w:sz w:val="22"/>
          <w:szCs w:val="22"/>
        </w:rPr>
        <w:t>.</w:t>
      </w:r>
    </w:p>
    <w:p w14:paraId="176E49C2" w14:textId="77777777" w:rsidR="008C6B76" w:rsidRDefault="008C6B76" w:rsidP="008C6B7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14:paraId="7D105B6F" w14:textId="71912A60" w:rsidR="008C6B76" w:rsidRDefault="008C6B76" w:rsidP="008C6B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Czas trwania/ termin realizacji zamówienia</w:t>
      </w:r>
      <w:r w:rsidR="00224BD7">
        <w:rPr>
          <w:rFonts w:ascii="Arial Narrow" w:hAnsi="Arial Narrow" w:cs="Arial"/>
        </w:rPr>
        <w:t xml:space="preserve"> </w:t>
      </w:r>
      <w:r w:rsidR="00C90187" w:rsidRPr="00527C56">
        <w:rPr>
          <w:rFonts w:ascii="Arial Narrow" w:hAnsi="Arial Narrow" w:cs="Arial"/>
          <w:i/>
        </w:rPr>
        <w:t>0</w:t>
      </w:r>
      <w:r w:rsidR="00D12A19" w:rsidRPr="00527C56">
        <w:rPr>
          <w:rFonts w:ascii="Arial Narrow" w:hAnsi="Arial Narrow" w:cs="Arial"/>
          <w:i/>
        </w:rPr>
        <w:t>1</w:t>
      </w:r>
      <w:r w:rsidR="00054289" w:rsidRPr="00527C56">
        <w:rPr>
          <w:rFonts w:ascii="Arial Narrow" w:hAnsi="Arial Narrow" w:cs="Arial"/>
          <w:i/>
        </w:rPr>
        <w:t>.0</w:t>
      </w:r>
      <w:r w:rsidR="00527C56" w:rsidRPr="00527C56">
        <w:rPr>
          <w:rFonts w:ascii="Arial Narrow" w:hAnsi="Arial Narrow" w:cs="Arial"/>
          <w:i/>
        </w:rPr>
        <w:t>6</w:t>
      </w:r>
      <w:r w:rsidR="00054289" w:rsidRPr="00527C56">
        <w:rPr>
          <w:rFonts w:ascii="Arial Narrow" w:hAnsi="Arial Narrow" w:cs="Arial"/>
          <w:i/>
        </w:rPr>
        <w:t>.202</w:t>
      </w:r>
      <w:r w:rsidR="00774B47" w:rsidRPr="00527C56">
        <w:rPr>
          <w:rFonts w:ascii="Arial Narrow" w:hAnsi="Arial Narrow" w:cs="Arial"/>
          <w:i/>
        </w:rPr>
        <w:t xml:space="preserve">3 </w:t>
      </w:r>
      <w:r w:rsidR="00054289" w:rsidRPr="00527C56">
        <w:rPr>
          <w:rFonts w:ascii="Arial Narrow" w:hAnsi="Arial Narrow" w:cs="Arial"/>
          <w:i/>
        </w:rPr>
        <w:t xml:space="preserve">r. - </w:t>
      </w:r>
      <w:r w:rsidR="00C90187" w:rsidRPr="00527C56">
        <w:rPr>
          <w:rFonts w:ascii="Arial Narrow" w:hAnsi="Arial Narrow" w:cs="Arial"/>
          <w:i/>
        </w:rPr>
        <w:t>31</w:t>
      </w:r>
      <w:r w:rsidR="00054289" w:rsidRPr="00527C56">
        <w:rPr>
          <w:rFonts w:ascii="Arial Narrow" w:hAnsi="Arial Narrow" w:cs="Arial"/>
          <w:i/>
        </w:rPr>
        <w:t>.0</w:t>
      </w:r>
      <w:r w:rsidR="00527C56" w:rsidRPr="00527C56">
        <w:rPr>
          <w:rFonts w:ascii="Arial Narrow" w:hAnsi="Arial Narrow" w:cs="Arial"/>
          <w:i/>
        </w:rPr>
        <w:t>7</w:t>
      </w:r>
      <w:r w:rsidR="00054289" w:rsidRPr="00527C56">
        <w:rPr>
          <w:rFonts w:ascii="Arial Narrow" w:hAnsi="Arial Narrow" w:cs="Arial"/>
          <w:i/>
        </w:rPr>
        <w:t>.</w:t>
      </w:r>
      <w:r w:rsidR="00224BD7" w:rsidRPr="00527C56">
        <w:rPr>
          <w:rFonts w:ascii="Arial Narrow" w:hAnsi="Arial Narrow" w:cs="Arial"/>
          <w:i/>
        </w:rPr>
        <w:t>20</w:t>
      </w:r>
      <w:r w:rsidR="00F73D03" w:rsidRPr="00527C56">
        <w:rPr>
          <w:rFonts w:ascii="Arial Narrow" w:hAnsi="Arial Narrow" w:cs="Arial"/>
          <w:i/>
        </w:rPr>
        <w:t>2</w:t>
      </w:r>
      <w:r w:rsidR="00774B47" w:rsidRPr="00527C56">
        <w:rPr>
          <w:rFonts w:ascii="Arial Narrow" w:hAnsi="Arial Narrow" w:cs="Arial"/>
          <w:i/>
        </w:rPr>
        <w:t>3</w:t>
      </w:r>
      <w:r w:rsidR="00224BD7" w:rsidRPr="00527C56">
        <w:rPr>
          <w:rFonts w:ascii="Arial Narrow" w:hAnsi="Arial Narrow" w:cs="Arial"/>
          <w:i/>
        </w:rPr>
        <w:t xml:space="preserve"> r.</w:t>
      </w:r>
      <w:r w:rsidR="00224BD7" w:rsidRPr="00527C56">
        <w:rPr>
          <w:rFonts w:ascii="Arial Narrow" w:hAnsi="Arial Narrow" w:cs="Arial"/>
        </w:rPr>
        <w:t xml:space="preserve"> </w:t>
      </w:r>
      <w:r w:rsidRPr="00527C56">
        <w:rPr>
          <w:rFonts w:ascii="Arial Narrow" w:hAnsi="Arial Narrow" w:cs="Arial"/>
        </w:rPr>
        <w:t xml:space="preserve">         </w:t>
      </w:r>
    </w:p>
    <w:p w14:paraId="7790A7DC" w14:textId="77777777" w:rsidR="00211B9E" w:rsidRPr="00211B9E" w:rsidRDefault="008C6B76" w:rsidP="00211B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</w:rPr>
        <w:t>Warunki płatności</w:t>
      </w:r>
      <w:r w:rsidR="00211B9E">
        <w:rPr>
          <w:rFonts w:ascii="Arial Narrow" w:hAnsi="Arial Narrow" w:cs="Arial"/>
          <w:sz w:val="20"/>
        </w:rPr>
        <w:t xml:space="preserve">: </w:t>
      </w:r>
      <w:r w:rsidR="00E52730" w:rsidRPr="00AE220E">
        <w:rPr>
          <w:rFonts w:ascii="Arial Narrow" w:hAnsi="Arial Narrow" w:cs="Arial"/>
          <w:i/>
        </w:rPr>
        <w:t>30 dni od daty doręczenia faktury</w:t>
      </w:r>
      <w:r w:rsidR="00FD2CA5">
        <w:rPr>
          <w:rFonts w:ascii="Arial Narrow" w:hAnsi="Arial Narrow" w:cs="Arial"/>
          <w:i/>
        </w:rPr>
        <w:t xml:space="preserve"> wraz z kompletem dokumentów</w:t>
      </w:r>
      <w:r w:rsidR="00211B9E">
        <w:rPr>
          <w:rFonts w:ascii="Arial Narrow" w:hAnsi="Arial Narrow" w:cs="Arial"/>
          <w:i/>
        </w:rPr>
        <w:t xml:space="preserve"> zgodnie z umową </w:t>
      </w:r>
      <w:r w:rsidR="00E52730" w:rsidRPr="00AE220E">
        <w:rPr>
          <w:rFonts w:ascii="Arial Narrow" w:hAnsi="Arial Narrow" w:cs="Arial"/>
          <w:i/>
        </w:rPr>
        <w:t xml:space="preserve">  </w:t>
      </w:r>
    </w:p>
    <w:p w14:paraId="03848A8D" w14:textId="77777777" w:rsidR="008C6B76" w:rsidRDefault="008C6B76" w:rsidP="00211B9E">
      <w:pPr>
        <w:widowControl w:val="0"/>
        <w:autoSpaceDE w:val="0"/>
        <w:autoSpaceDN w:val="0"/>
        <w:adjustRightInd w:val="0"/>
        <w:spacing w:line="360" w:lineRule="auto"/>
        <w:ind w:left="30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Działając w imieniu Wykonawcy:</w:t>
      </w:r>
    </w:p>
    <w:p w14:paraId="0EC3FECB" w14:textId="77777777" w:rsidR="008C6B76" w:rsidRDefault="008C6B76" w:rsidP="008C6B76">
      <w:pPr>
        <w:widowControl w:val="0"/>
        <w:autoSpaceDE w:val="0"/>
        <w:autoSpaceDN w:val="0"/>
        <w:adjustRightInd w:val="0"/>
        <w:ind w:left="300"/>
        <w:rPr>
          <w:rFonts w:ascii="Arial Narrow" w:hAnsi="Arial Narrow" w:cs="Arial"/>
          <w:sz w:val="20"/>
        </w:rPr>
      </w:pPr>
    </w:p>
    <w:p w14:paraId="101274BC" w14:textId="77777777" w:rsidR="008C6B76" w:rsidRDefault="008C6B76" w:rsidP="008C6B76">
      <w:pPr>
        <w:widowControl w:val="0"/>
        <w:autoSpaceDE w:val="0"/>
        <w:autoSpaceDN w:val="0"/>
        <w:adjustRightInd w:val="0"/>
        <w:ind w:left="30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...................................................................................</w:t>
      </w:r>
    </w:p>
    <w:p w14:paraId="2F15129C" w14:textId="77777777" w:rsidR="008C6B76" w:rsidRDefault="008C6B76" w:rsidP="008C6B76">
      <w:pPr>
        <w:widowControl w:val="0"/>
        <w:autoSpaceDE w:val="0"/>
        <w:autoSpaceDN w:val="0"/>
        <w:adjustRightInd w:val="0"/>
        <w:ind w:left="300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(nazwa Wykonawcy)</w:t>
      </w:r>
    </w:p>
    <w:p w14:paraId="5677BAFE" w14:textId="77777777" w:rsidR="008C6B76" w:rsidRDefault="008C6B76" w:rsidP="008C6B76">
      <w:pPr>
        <w:widowControl w:val="0"/>
        <w:autoSpaceDE w:val="0"/>
        <w:autoSpaceDN w:val="0"/>
        <w:adjustRightInd w:val="0"/>
        <w:ind w:left="660"/>
        <w:rPr>
          <w:rFonts w:ascii="Arial Narrow" w:hAnsi="Arial Narrow" w:cs="Arial"/>
          <w:sz w:val="16"/>
        </w:rPr>
      </w:pPr>
    </w:p>
    <w:p w14:paraId="4A4D97B0" w14:textId="77777777" w:rsidR="008C6B76" w:rsidRDefault="008C6B76" w:rsidP="008C6B76">
      <w:pPr>
        <w:widowControl w:val="0"/>
        <w:autoSpaceDE w:val="0"/>
        <w:autoSpaceDN w:val="0"/>
        <w:adjustRightInd w:val="0"/>
        <w:ind w:left="300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...................................................................................</w:t>
      </w:r>
    </w:p>
    <w:p w14:paraId="1DC1069E" w14:textId="77777777" w:rsidR="008C6B76" w:rsidRDefault="008C6B76" w:rsidP="008C6B76">
      <w:pPr>
        <w:widowControl w:val="0"/>
        <w:autoSpaceDE w:val="0"/>
        <w:autoSpaceDN w:val="0"/>
        <w:adjustRightInd w:val="0"/>
        <w:ind w:left="300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(adres Wykonawcy)</w:t>
      </w:r>
    </w:p>
    <w:p w14:paraId="1127A069" w14:textId="77777777" w:rsidR="008C6B76" w:rsidRDefault="008C6B76" w:rsidP="00AE22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6"/>
        <w:gridCol w:w="1275"/>
        <w:gridCol w:w="1560"/>
        <w:gridCol w:w="1559"/>
        <w:gridCol w:w="1559"/>
      </w:tblGrid>
      <w:tr w:rsidR="00614A74" w:rsidRPr="00276FA4" w14:paraId="71C6C555" w14:textId="77777777" w:rsidTr="00614A74">
        <w:tc>
          <w:tcPr>
            <w:tcW w:w="1560" w:type="dxa"/>
          </w:tcPr>
          <w:p w14:paraId="38419AC9" w14:textId="77777777" w:rsidR="00614A74" w:rsidRPr="00614A74" w:rsidRDefault="00614A74" w:rsidP="00276FA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rodzaj  robót</w:t>
            </w:r>
          </w:p>
        </w:tc>
        <w:tc>
          <w:tcPr>
            <w:tcW w:w="1276" w:type="dxa"/>
          </w:tcPr>
          <w:p w14:paraId="47DBE52A" w14:textId="77777777" w:rsidR="00614A74" w:rsidRPr="00614A74" w:rsidRDefault="00614A74" w:rsidP="00276FA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cena jednostkowa</w:t>
            </w:r>
          </w:p>
          <w:p w14:paraId="59F3556C" w14:textId="77777777" w:rsidR="00614A74" w:rsidRPr="00614A74" w:rsidRDefault="00614A74" w:rsidP="00276FA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netto za m</w:t>
            </w: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  <w:lang w:eastAsia="en-US"/>
              </w:rPr>
              <w:t>2</w:t>
            </w: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 powierzchni płyt azbestowych</w:t>
            </w:r>
          </w:p>
        </w:tc>
        <w:tc>
          <w:tcPr>
            <w:tcW w:w="1276" w:type="dxa"/>
          </w:tcPr>
          <w:p w14:paraId="6720EFEA" w14:textId="77777777" w:rsidR="00614A74" w:rsidRPr="00614A74" w:rsidRDefault="00614A74" w:rsidP="00276FA4">
            <w:pPr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ilość wyrobów azbestowych w m</w:t>
            </w: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5" w:type="dxa"/>
          </w:tcPr>
          <w:p w14:paraId="75A0E27C" w14:textId="77777777" w:rsidR="00614A74" w:rsidRPr="00614A74" w:rsidRDefault="00614A74" w:rsidP="00614A7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cena jednostkowa</w:t>
            </w:r>
          </w:p>
          <w:p w14:paraId="381DA044" w14:textId="77777777" w:rsidR="00614A74" w:rsidRDefault="00614A74" w:rsidP="00614A7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netto za </w:t>
            </w:r>
            <w: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 xml:space="preserve">wagę </w:t>
            </w: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Mg płyt azbestowych</w:t>
            </w:r>
          </w:p>
          <w:p w14:paraId="639A15DC" w14:textId="77777777" w:rsidR="00614A74" w:rsidRPr="00614A74" w:rsidRDefault="00614A74" w:rsidP="00276FA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9458BDD" w14:textId="77777777" w:rsidR="00614A74" w:rsidRPr="00614A74" w:rsidRDefault="00614A74" w:rsidP="00614A7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ilość wyrobów azbestowych w Mg</w:t>
            </w:r>
          </w:p>
        </w:tc>
        <w:tc>
          <w:tcPr>
            <w:tcW w:w="1559" w:type="dxa"/>
          </w:tcPr>
          <w:p w14:paraId="6C13692F" w14:textId="77777777" w:rsidR="00614A74" w:rsidRPr="00614A74" w:rsidRDefault="00614A74" w:rsidP="00276FA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łączna wartość robót netto</w:t>
            </w:r>
          </w:p>
        </w:tc>
        <w:tc>
          <w:tcPr>
            <w:tcW w:w="1559" w:type="dxa"/>
          </w:tcPr>
          <w:p w14:paraId="3FB7305A" w14:textId="77777777" w:rsidR="00614A74" w:rsidRPr="00614A74" w:rsidRDefault="00614A74" w:rsidP="00276FA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łączna wartość robót brutto</w:t>
            </w:r>
          </w:p>
        </w:tc>
      </w:tr>
      <w:tr w:rsidR="00614A74" w:rsidRPr="00276FA4" w14:paraId="6C2BC647" w14:textId="77777777" w:rsidTr="00614A74">
        <w:tc>
          <w:tcPr>
            <w:tcW w:w="1560" w:type="dxa"/>
          </w:tcPr>
          <w:p w14:paraId="718D4982" w14:textId="77777777" w:rsidR="00614A74" w:rsidRPr="00614A74" w:rsidRDefault="00614A74" w:rsidP="00276FA4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usunięcie wyrobów zawierających azbest (z demontażem)</w:t>
            </w:r>
          </w:p>
        </w:tc>
        <w:tc>
          <w:tcPr>
            <w:tcW w:w="1276" w:type="dxa"/>
          </w:tcPr>
          <w:p w14:paraId="5449F557" w14:textId="77777777" w:rsidR="00614A74" w:rsidRPr="00276FA4" w:rsidRDefault="00614A74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14:paraId="3455E0D9" w14:textId="77777777" w:rsidR="00614A74" w:rsidRPr="00276FA4" w:rsidRDefault="00614A74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276" w:type="dxa"/>
          </w:tcPr>
          <w:p w14:paraId="5D9FC14B" w14:textId="77777777" w:rsidR="00614A74" w:rsidRDefault="00614A74" w:rsidP="00C90187">
            <w:pPr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</w:p>
          <w:p w14:paraId="54C739A1" w14:textId="5FFA57CA" w:rsidR="00614A74" w:rsidRPr="00631B8B" w:rsidRDefault="00394D21" w:rsidP="00C90187">
            <w:pPr>
              <w:jc w:val="right"/>
              <w:rPr>
                <w:rFonts w:ascii="Arial Narrow" w:eastAsiaTheme="minorHAnsi" w:hAnsi="Arial Narrow" w:cstheme="minorBidi"/>
                <w:vertAlign w:val="superscript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853</w:t>
            </w:r>
            <w:r w:rsidR="00D12A19">
              <w:rPr>
                <w:rFonts w:ascii="Arial Narrow" w:eastAsiaTheme="minorHAnsi" w:hAnsi="Arial Narrow" w:cstheme="minorBidi"/>
                <w:lang w:eastAsia="en-US"/>
              </w:rPr>
              <w:t xml:space="preserve"> </w:t>
            </w:r>
            <w:r w:rsidR="00614A74" w:rsidRPr="00631B8B">
              <w:rPr>
                <w:rFonts w:ascii="Arial Narrow" w:eastAsiaTheme="minorHAnsi" w:hAnsi="Arial Narrow" w:cstheme="minorBidi"/>
                <w:lang w:eastAsia="en-US"/>
              </w:rPr>
              <w:t>m</w:t>
            </w:r>
            <w:r w:rsidR="00614A74" w:rsidRPr="00631B8B">
              <w:rPr>
                <w:rFonts w:ascii="Arial Narrow" w:eastAsiaTheme="minorHAnsi" w:hAnsi="Arial Narrow" w:cstheme="minorBidi"/>
                <w:vertAlign w:val="superscript"/>
                <w:lang w:eastAsia="en-US"/>
              </w:rPr>
              <w:t>2</w:t>
            </w:r>
          </w:p>
          <w:p w14:paraId="79FAB817" w14:textId="77777777" w:rsidR="00614A74" w:rsidRPr="00276FA4" w:rsidRDefault="00614A74" w:rsidP="00C90187">
            <w:pPr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275" w:type="dxa"/>
          </w:tcPr>
          <w:p w14:paraId="22754C0F" w14:textId="77777777" w:rsidR="00614A74" w:rsidRDefault="00614A74" w:rsidP="00C90187">
            <w:pPr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</w:p>
          <w:p w14:paraId="08F39F1D" w14:textId="77777777" w:rsidR="00614A74" w:rsidRPr="00276FA4" w:rsidRDefault="00614A74" w:rsidP="00C90187">
            <w:pPr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560" w:type="dxa"/>
          </w:tcPr>
          <w:p w14:paraId="052BCFD7" w14:textId="77777777" w:rsidR="00614A74" w:rsidRDefault="00614A74" w:rsidP="00C90187">
            <w:pPr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</w:p>
          <w:p w14:paraId="7CD11656" w14:textId="3B3CBA9E" w:rsidR="00614A74" w:rsidRPr="00276FA4" w:rsidRDefault="00394D21" w:rsidP="00C90187">
            <w:pPr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12,1976</w:t>
            </w:r>
            <w:r w:rsidR="00C90187">
              <w:rPr>
                <w:rFonts w:ascii="Arial Narrow" w:eastAsiaTheme="minorHAnsi" w:hAnsi="Arial Narrow" w:cstheme="minorBidi"/>
                <w:lang w:eastAsia="en-US"/>
              </w:rPr>
              <w:t xml:space="preserve"> </w:t>
            </w:r>
            <w:r w:rsidR="00614A74" w:rsidRPr="00631B8B">
              <w:rPr>
                <w:rFonts w:ascii="Arial Narrow" w:eastAsiaTheme="minorHAnsi" w:hAnsi="Arial Narrow" w:cstheme="minorBidi"/>
                <w:lang w:eastAsia="en-US"/>
              </w:rPr>
              <w:t>Mg</w:t>
            </w:r>
          </w:p>
        </w:tc>
        <w:tc>
          <w:tcPr>
            <w:tcW w:w="1559" w:type="dxa"/>
          </w:tcPr>
          <w:p w14:paraId="7C52DA06" w14:textId="77777777" w:rsidR="00614A74" w:rsidRPr="00276FA4" w:rsidRDefault="00614A74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559" w:type="dxa"/>
          </w:tcPr>
          <w:p w14:paraId="118310E4" w14:textId="77777777" w:rsidR="00614A74" w:rsidRPr="00276FA4" w:rsidRDefault="00614A74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614A74" w:rsidRPr="00276FA4" w14:paraId="2DBEC9B5" w14:textId="77777777" w:rsidTr="00614A74">
        <w:tc>
          <w:tcPr>
            <w:tcW w:w="1560" w:type="dxa"/>
          </w:tcPr>
          <w:p w14:paraId="66628E9F" w14:textId="77777777" w:rsidR="00614A74" w:rsidRPr="00614A74" w:rsidRDefault="00614A74" w:rsidP="00072EF7">
            <w:pPr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614A74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usunięcie wyrobów zawierających azbest (bez demontażu)</w:t>
            </w:r>
          </w:p>
        </w:tc>
        <w:tc>
          <w:tcPr>
            <w:tcW w:w="1276" w:type="dxa"/>
          </w:tcPr>
          <w:p w14:paraId="6E065B47" w14:textId="77777777" w:rsidR="00614A74" w:rsidRPr="00276FA4" w:rsidRDefault="00614A74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14:paraId="04E893C1" w14:textId="77777777" w:rsidR="00614A74" w:rsidRPr="00276FA4" w:rsidRDefault="00614A74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14:paraId="69790863" w14:textId="77777777" w:rsidR="00614A74" w:rsidRPr="00276FA4" w:rsidRDefault="00614A74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276" w:type="dxa"/>
          </w:tcPr>
          <w:p w14:paraId="63439D6C" w14:textId="77777777" w:rsidR="00614A74" w:rsidRDefault="00614A74" w:rsidP="00C90187">
            <w:pPr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</w:p>
          <w:p w14:paraId="33FB21CF" w14:textId="126A7FD7" w:rsidR="00614A74" w:rsidRPr="00276FA4" w:rsidRDefault="00394D21" w:rsidP="00C90187">
            <w:pPr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1976</w:t>
            </w:r>
            <w:r w:rsidR="00D12A19">
              <w:rPr>
                <w:rFonts w:ascii="Arial Narrow" w:eastAsiaTheme="minorHAnsi" w:hAnsi="Arial Narrow" w:cstheme="minorBidi"/>
                <w:lang w:eastAsia="en-US"/>
              </w:rPr>
              <w:t xml:space="preserve"> </w:t>
            </w:r>
            <w:r w:rsidR="00614A74" w:rsidRPr="00631B8B">
              <w:rPr>
                <w:rFonts w:ascii="Arial Narrow" w:eastAsiaTheme="minorHAnsi" w:hAnsi="Arial Narrow" w:cstheme="minorBidi"/>
                <w:lang w:eastAsia="en-US"/>
              </w:rPr>
              <w:t>m</w:t>
            </w:r>
            <w:r w:rsidR="00614A74" w:rsidRPr="00631B8B">
              <w:rPr>
                <w:rFonts w:ascii="Arial Narrow" w:eastAsiaTheme="minorHAnsi" w:hAnsi="Arial Narrow" w:cstheme="minorBidi"/>
                <w:vertAlign w:val="superscript"/>
                <w:lang w:eastAsia="en-US"/>
              </w:rPr>
              <w:t>2</w:t>
            </w:r>
          </w:p>
        </w:tc>
        <w:tc>
          <w:tcPr>
            <w:tcW w:w="1275" w:type="dxa"/>
          </w:tcPr>
          <w:p w14:paraId="444CD96A" w14:textId="77777777" w:rsidR="00614A74" w:rsidRDefault="00614A74" w:rsidP="00C90187">
            <w:pPr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</w:p>
          <w:p w14:paraId="533DA1D5" w14:textId="77777777" w:rsidR="00614A74" w:rsidRPr="00276FA4" w:rsidRDefault="00614A74" w:rsidP="00C90187">
            <w:pPr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560" w:type="dxa"/>
          </w:tcPr>
          <w:p w14:paraId="7E76388C" w14:textId="77777777" w:rsidR="00614A74" w:rsidRDefault="00614A74" w:rsidP="00C90187">
            <w:pPr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</w:p>
          <w:p w14:paraId="186460B4" w14:textId="680491E3" w:rsidR="00614A74" w:rsidRPr="00276FA4" w:rsidRDefault="00394D21" w:rsidP="00C90187">
            <w:pPr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28,2568</w:t>
            </w:r>
            <w:r w:rsidR="00EF56A5" w:rsidRPr="00D12A19">
              <w:rPr>
                <w:rFonts w:ascii="Arial Narrow" w:eastAsiaTheme="minorHAnsi" w:hAnsi="Arial Narrow" w:cstheme="minorBidi"/>
                <w:lang w:eastAsia="en-US"/>
              </w:rPr>
              <w:t xml:space="preserve"> </w:t>
            </w:r>
            <w:r w:rsidR="00614A74" w:rsidRPr="00D12A19">
              <w:rPr>
                <w:rFonts w:ascii="Arial Narrow" w:eastAsiaTheme="minorHAnsi" w:hAnsi="Arial Narrow" w:cstheme="minorBidi"/>
                <w:lang w:eastAsia="en-US"/>
              </w:rPr>
              <w:t>Mg</w:t>
            </w:r>
          </w:p>
        </w:tc>
        <w:tc>
          <w:tcPr>
            <w:tcW w:w="1559" w:type="dxa"/>
          </w:tcPr>
          <w:p w14:paraId="5DDE8705" w14:textId="77777777" w:rsidR="00614A74" w:rsidRPr="00276FA4" w:rsidRDefault="00614A74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559" w:type="dxa"/>
          </w:tcPr>
          <w:p w14:paraId="3CEEBC69" w14:textId="77777777" w:rsidR="00614A74" w:rsidRPr="00276FA4" w:rsidRDefault="00614A74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614A74" w:rsidRPr="00276FA4" w14:paraId="5C7E9FFE" w14:textId="77777777" w:rsidTr="00614A74">
        <w:tc>
          <w:tcPr>
            <w:tcW w:w="5387" w:type="dxa"/>
            <w:gridSpan w:val="4"/>
          </w:tcPr>
          <w:p w14:paraId="0B4CFC20" w14:textId="77777777" w:rsidR="00614A74" w:rsidRPr="00276FA4" w:rsidRDefault="00614A74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14:paraId="23710329" w14:textId="77777777" w:rsidR="00614A74" w:rsidRPr="00276FA4" w:rsidRDefault="00614A74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276FA4">
              <w:rPr>
                <w:rFonts w:ascii="Arial Narrow" w:eastAsiaTheme="minorHAnsi" w:hAnsi="Arial Narrow" w:cstheme="minorBidi"/>
                <w:lang w:eastAsia="en-US"/>
              </w:rPr>
              <w:t>Razem</w:t>
            </w:r>
          </w:p>
        </w:tc>
        <w:tc>
          <w:tcPr>
            <w:tcW w:w="1560" w:type="dxa"/>
          </w:tcPr>
          <w:p w14:paraId="419303D3" w14:textId="77777777" w:rsidR="003651C5" w:rsidRDefault="003651C5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  <w:p w14:paraId="40069DE1" w14:textId="63DEA747" w:rsidR="00614A74" w:rsidRPr="00276FA4" w:rsidRDefault="00394D21" w:rsidP="00C90187">
            <w:pPr>
              <w:jc w:val="right"/>
              <w:rPr>
                <w:rFonts w:ascii="Arial Narrow" w:eastAsiaTheme="minorHAnsi" w:hAnsi="Arial Narrow" w:cstheme="minorBidi"/>
                <w:lang w:eastAsia="en-US"/>
              </w:rPr>
            </w:pPr>
            <w:r>
              <w:rPr>
                <w:rFonts w:ascii="Arial Narrow" w:eastAsiaTheme="minorHAnsi" w:hAnsi="Arial Narrow" w:cstheme="minorBidi"/>
                <w:lang w:eastAsia="en-US"/>
              </w:rPr>
              <w:t>40,4547</w:t>
            </w:r>
            <w:r w:rsidR="00D12A19">
              <w:rPr>
                <w:rFonts w:ascii="Arial Narrow" w:eastAsiaTheme="minorHAnsi" w:hAnsi="Arial Narrow" w:cstheme="minorBidi"/>
                <w:lang w:eastAsia="en-US"/>
              </w:rPr>
              <w:t xml:space="preserve"> </w:t>
            </w:r>
            <w:r w:rsidR="003651C5" w:rsidRPr="00631B8B">
              <w:rPr>
                <w:rFonts w:ascii="Arial Narrow" w:eastAsiaTheme="minorHAnsi" w:hAnsi="Arial Narrow" w:cstheme="minorBidi"/>
                <w:lang w:eastAsia="en-US"/>
              </w:rPr>
              <w:t>Mg</w:t>
            </w:r>
          </w:p>
        </w:tc>
        <w:tc>
          <w:tcPr>
            <w:tcW w:w="1559" w:type="dxa"/>
          </w:tcPr>
          <w:p w14:paraId="58E38D9D" w14:textId="77777777" w:rsidR="00614A74" w:rsidRPr="00276FA4" w:rsidRDefault="00614A74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  <w:tc>
          <w:tcPr>
            <w:tcW w:w="1559" w:type="dxa"/>
          </w:tcPr>
          <w:p w14:paraId="2CBCA7D0" w14:textId="77777777" w:rsidR="00614A74" w:rsidRPr="00276FA4" w:rsidRDefault="00614A74" w:rsidP="00276FA4">
            <w:pPr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</w:tbl>
    <w:p w14:paraId="00CCAD6B" w14:textId="77777777" w:rsidR="00AE220E" w:rsidRDefault="00AE220E" w:rsidP="004F358E">
      <w:pPr>
        <w:widowControl w:val="0"/>
        <w:autoSpaceDE w:val="0"/>
        <w:autoSpaceDN w:val="0"/>
        <w:adjustRightInd w:val="0"/>
        <w:spacing w:line="360" w:lineRule="auto"/>
        <w:ind w:left="300"/>
        <w:jc w:val="both"/>
        <w:rPr>
          <w:rFonts w:ascii="Arial Narrow" w:hAnsi="Arial Narrow" w:cs="Arial"/>
        </w:rPr>
      </w:pPr>
    </w:p>
    <w:p w14:paraId="472582B1" w14:textId="77777777" w:rsidR="00276FA4" w:rsidRPr="004F358E" w:rsidRDefault="00AE220E" w:rsidP="00211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oferuję wykonanie zamówienia za łączną </w:t>
      </w:r>
      <w:r w:rsidR="00FD2CA5">
        <w:rPr>
          <w:rFonts w:ascii="Arial Narrow" w:hAnsi="Arial Narrow" w:cs="Arial"/>
        </w:rPr>
        <w:t>wartość</w:t>
      </w:r>
      <w:r>
        <w:rPr>
          <w:rFonts w:ascii="Arial Narrow" w:hAnsi="Arial Narrow" w:cs="Arial"/>
        </w:rPr>
        <w:t xml:space="preserve"> ............</w:t>
      </w:r>
      <w:r w:rsidR="00211B9E">
        <w:rPr>
          <w:rFonts w:ascii="Arial Narrow" w:hAnsi="Arial Narrow" w:cs="Arial"/>
        </w:rPr>
        <w:t>....................... brutto/</w:t>
      </w:r>
      <w:r>
        <w:rPr>
          <w:rFonts w:ascii="Arial Narrow" w:hAnsi="Arial Narrow" w:cs="Arial"/>
        </w:rPr>
        <w:t xml:space="preserve"> za wykonaną usługę.</w:t>
      </w:r>
    </w:p>
    <w:p w14:paraId="05138936" w14:textId="77777777" w:rsidR="008C6B76" w:rsidRDefault="008C6B76" w:rsidP="008C6B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58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Oświadczamy, że zawarte w „Zaproszeniu do złożenia oferty cenowej” warunki umowy akceptuję i zobowiązuję się w przypadku przyjęcia mojej oferty do zawarcia umowy na w/w warunkach</w:t>
      </w:r>
      <w:r w:rsidR="004F358E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14:paraId="59839171" w14:textId="77777777" w:rsidR="008C6B76" w:rsidRDefault="008C6B76" w:rsidP="008C6B76">
      <w:pPr>
        <w:widowControl w:val="0"/>
        <w:autoSpaceDE w:val="0"/>
        <w:autoSpaceDN w:val="0"/>
        <w:adjustRightInd w:val="0"/>
        <w:ind w:left="658"/>
        <w:jc w:val="both"/>
        <w:rPr>
          <w:rFonts w:ascii="Arial Narrow" w:hAnsi="Arial Narrow" w:cs="Arial"/>
        </w:rPr>
      </w:pPr>
    </w:p>
    <w:p w14:paraId="276F7811" w14:textId="77777777" w:rsidR="008C6B76" w:rsidRDefault="008C6B76" w:rsidP="008C6B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58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Załącznikami do oferty są (jeśli występują): </w:t>
      </w:r>
    </w:p>
    <w:p w14:paraId="7A5DD9BF" w14:textId="77777777" w:rsidR="008C6B76" w:rsidRDefault="008C6B76" w:rsidP="008C6B76">
      <w:pPr>
        <w:widowControl w:val="0"/>
        <w:autoSpaceDE w:val="0"/>
        <w:autoSpaceDN w:val="0"/>
        <w:adjustRightInd w:val="0"/>
        <w:ind w:left="65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…………………………………………………………. </w:t>
      </w:r>
    </w:p>
    <w:p w14:paraId="7D776FB7" w14:textId="77777777" w:rsidR="00AE220E" w:rsidRDefault="008C6B76" w:rsidP="00AE220E">
      <w:pPr>
        <w:widowControl w:val="0"/>
        <w:autoSpaceDE w:val="0"/>
        <w:autoSpaceDN w:val="0"/>
        <w:adjustRightInd w:val="0"/>
        <w:ind w:left="65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…………………………………………………………. </w:t>
      </w:r>
    </w:p>
    <w:p w14:paraId="6A05BF15" w14:textId="77777777" w:rsidR="00AE220E" w:rsidRDefault="00AE220E" w:rsidP="00614A74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6"/>
        </w:rPr>
      </w:pPr>
    </w:p>
    <w:p w14:paraId="79806F5A" w14:textId="77777777" w:rsidR="008C6B76" w:rsidRPr="00AE220E" w:rsidRDefault="008C6B76" w:rsidP="00AE220E">
      <w:pPr>
        <w:widowControl w:val="0"/>
        <w:autoSpaceDE w:val="0"/>
        <w:autoSpaceDN w:val="0"/>
        <w:adjustRightInd w:val="0"/>
        <w:ind w:left="658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sz w:val="16"/>
        </w:rPr>
        <w:t>......................................................................................................</w:t>
      </w:r>
    </w:p>
    <w:p w14:paraId="4F3CD105" w14:textId="53566B39" w:rsidR="001F127A" w:rsidRDefault="008C6B76" w:rsidP="00614A74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podpis uprawnionego przedstawiciela Wykonawcy</w:t>
      </w:r>
    </w:p>
    <w:p w14:paraId="355C4844" w14:textId="304D3B63" w:rsidR="003C09E7" w:rsidRDefault="003C09E7" w:rsidP="00614A74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14:paraId="1DEC00E9" w14:textId="01EBAA1D" w:rsidR="003C09E7" w:rsidRDefault="003C09E7" w:rsidP="00614A74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sz w:val="20"/>
        </w:rPr>
      </w:pPr>
    </w:p>
    <w:p w14:paraId="7529449E" w14:textId="77777777" w:rsidR="003C09E7" w:rsidRDefault="003C09E7" w:rsidP="003C09E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0CAE" w:rsidRPr="00C73D67" w14:paraId="45CF4446" w14:textId="77777777" w:rsidTr="000D068A">
        <w:tc>
          <w:tcPr>
            <w:tcW w:w="10206" w:type="dxa"/>
            <w:shd w:val="clear" w:color="auto" w:fill="auto"/>
          </w:tcPr>
          <w:p w14:paraId="247208FB" w14:textId="77777777" w:rsidR="00370CAE" w:rsidRPr="0058478C" w:rsidRDefault="00370CAE" w:rsidP="000D06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478C">
              <w:rPr>
                <w:b/>
                <w:sz w:val="22"/>
                <w:szCs w:val="22"/>
              </w:rPr>
              <w:lastRenderedPageBreak/>
              <w:t>KLAUZULA INFORMACYJNA</w:t>
            </w:r>
          </w:p>
        </w:tc>
      </w:tr>
      <w:tr w:rsidR="00370CAE" w:rsidRPr="00C73D67" w14:paraId="2363274B" w14:textId="77777777" w:rsidTr="000D068A">
        <w:tc>
          <w:tcPr>
            <w:tcW w:w="10206" w:type="dxa"/>
            <w:shd w:val="clear" w:color="auto" w:fill="auto"/>
          </w:tcPr>
          <w:p w14:paraId="3B7B0905" w14:textId="77777777" w:rsidR="00370CAE" w:rsidRPr="00CF083F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14:paraId="7A15EB9D" w14:textId="6486A6AA" w:rsidR="00370CAE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1) Administratorem danych osobowych jest </w:t>
            </w:r>
            <w:r>
              <w:rPr>
                <w:sz w:val="16"/>
                <w:szCs w:val="16"/>
              </w:rPr>
              <w:t xml:space="preserve"> Wójt Gminy Skąpe z siedzibą w Skąpem (</w:t>
            </w:r>
            <w:r w:rsidR="0058478C">
              <w:rPr>
                <w:sz w:val="16"/>
                <w:szCs w:val="16"/>
              </w:rPr>
              <w:t>66-213</w:t>
            </w:r>
            <w:r w:rsidRPr="00CF083F">
              <w:rPr>
                <w:sz w:val="16"/>
                <w:szCs w:val="16"/>
              </w:rPr>
              <w:t>)</w:t>
            </w:r>
            <w:r w:rsidR="0058478C">
              <w:rPr>
                <w:sz w:val="16"/>
                <w:szCs w:val="16"/>
              </w:rPr>
              <w:t>, Skąpe 65</w:t>
            </w:r>
            <w:r w:rsidRPr="00CF083F">
              <w:rPr>
                <w:sz w:val="16"/>
                <w:szCs w:val="16"/>
              </w:rPr>
              <w:t xml:space="preserve">. </w:t>
            </w:r>
          </w:p>
          <w:p w14:paraId="35FCEE55" w14:textId="0C762455" w:rsidR="00370CAE" w:rsidRPr="00CF083F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Z administratorem można skontaktować </w:t>
            </w:r>
            <w:r>
              <w:rPr>
                <w:sz w:val="16"/>
                <w:szCs w:val="16"/>
              </w:rPr>
              <w:t>się mailowo</w:t>
            </w:r>
            <w:r w:rsidRPr="00CF083F">
              <w:rPr>
                <w:sz w:val="16"/>
                <w:szCs w:val="16"/>
              </w:rPr>
              <w:t>:</w:t>
            </w:r>
            <w:r w:rsidR="0058478C">
              <w:rPr>
                <w:sz w:val="16"/>
                <w:szCs w:val="16"/>
              </w:rPr>
              <w:t xml:space="preserve"> </w:t>
            </w:r>
            <w:hyperlink r:id="rId6" w:history="1">
              <w:r w:rsidR="0058478C" w:rsidRPr="001D5AEA">
                <w:rPr>
                  <w:rStyle w:val="Hipercze"/>
                  <w:sz w:val="16"/>
                  <w:szCs w:val="16"/>
                </w:rPr>
                <w:t>urzad@skape.pl</w:t>
              </w:r>
            </w:hyperlink>
            <w:r w:rsidR="005847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CF083F">
              <w:rPr>
                <w:sz w:val="16"/>
                <w:szCs w:val="16"/>
              </w:rPr>
              <w:t>lub pisemnie na adres siedziby administratora;</w:t>
            </w:r>
          </w:p>
          <w:p w14:paraId="434FF5F1" w14:textId="6C8180D9" w:rsidR="00370CAE" w:rsidRPr="00CF083F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2) Administrator wyznaczył inspektora ochrony danych, z którym może się Pani/Pan skontaktować </w:t>
            </w:r>
            <w:r>
              <w:rPr>
                <w:sz w:val="16"/>
                <w:szCs w:val="16"/>
              </w:rPr>
              <w:t>mailowo:</w:t>
            </w:r>
            <w:r w:rsidRPr="00CF083F">
              <w:rPr>
                <w:sz w:val="16"/>
                <w:szCs w:val="16"/>
              </w:rPr>
              <w:t xml:space="preserve"> </w:t>
            </w:r>
            <w:hyperlink r:id="rId7" w:history="1">
              <w:r w:rsidR="0058478C" w:rsidRPr="001D5AEA">
                <w:rPr>
                  <w:rStyle w:val="Hipercze"/>
                  <w:rFonts w:eastAsia="Calibri"/>
                  <w:sz w:val="16"/>
                  <w:szCs w:val="16"/>
                </w:rPr>
                <w:t>iod@skape.pl</w:t>
              </w:r>
            </w:hyperlink>
            <w:r w:rsidRPr="00CF083F">
              <w:rPr>
                <w:sz w:val="16"/>
                <w:szCs w:val="16"/>
              </w:rPr>
              <w:t xml:space="preserve"> . </w:t>
            </w:r>
            <w:r w:rsidRPr="00CF083F">
              <w:rPr>
                <w:sz w:val="16"/>
                <w:szCs w:val="16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14:paraId="6D9AE7D4" w14:textId="77777777" w:rsidR="00370CAE" w:rsidRPr="00CF083F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6ABCA294" w14:textId="77777777" w:rsidR="00370CAE" w:rsidRPr="00CF083F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61B5FDA0" w14:textId="77777777" w:rsidR="00370CAE" w:rsidRPr="00CF083F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14:paraId="1DCFD89D" w14:textId="77777777" w:rsidR="00370CAE" w:rsidRPr="00CF083F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6) posiada Pani/Pan prawo do:</w:t>
            </w:r>
          </w:p>
          <w:p w14:paraId="49B5D1AE" w14:textId="77777777" w:rsidR="00370CAE" w:rsidRPr="00CF083F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14:paraId="5F39E776" w14:textId="77777777" w:rsidR="00370CAE" w:rsidRPr="00CF083F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wniesienia skargi do organu nadzorczego,</w:t>
            </w:r>
          </w:p>
          <w:p w14:paraId="4B717F3F" w14:textId="77777777" w:rsidR="00370CAE" w:rsidRPr="00CF083F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7)   nie przysługuje Panu/Pani prawo do:</w:t>
            </w:r>
          </w:p>
          <w:p w14:paraId="5C2B6482" w14:textId="77777777" w:rsidR="00370CAE" w:rsidRPr="00CF083F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  usunięcia lub przenoszenia danych osobowych,</w:t>
            </w:r>
          </w:p>
          <w:p w14:paraId="07BBBA27" w14:textId="77777777" w:rsidR="00370CAE" w:rsidRPr="00CF083F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  wniesienia sprzeciwu wobec przetwarzania danych osobowych;</w:t>
            </w:r>
          </w:p>
          <w:p w14:paraId="47E1255C" w14:textId="77777777" w:rsidR="00370CAE" w:rsidRPr="00CF083F" w:rsidRDefault="00370CAE" w:rsidP="000D068A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14:paraId="1A4EDC3A" w14:textId="61623236" w:rsidR="003C09E7" w:rsidRDefault="003C09E7" w:rsidP="003C09E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27AD87A4" w14:textId="77777777" w:rsidR="003C09E7" w:rsidRDefault="003C09E7" w:rsidP="003C09E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7D5B5143" w14:textId="77777777" w:rsidR="003C09E7" w:rsidRDefault="003C09E7" w:rsidP="003C09E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</w:rPr>
      </w:pPr>
    </w:p>
    <w:p w14:paraId="48E9C83E" w14:textId="09E3208E" w:rsidR="003C09E7" w:rsidRPr="00370CAE" w:rsidRDefault="003C09E7" w:rsidP="003C09E7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Arial"/>
          <w:strike/>
          <w:color w:val="FF0000"/>
          <w:sz w:val="20"/>
        </w:rPr>
      </w:pPr>
    </w:p>
    <w:sectPr w:rsidR="003C09E7" w:rsidRPr="00370CAE" w:rsidSect="00AE220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0D6"/>
    <w:multiLevelType w:val="hybridMultilevel"/>
    <w:tmpl w:val="E6F2635A"/>
    <w:lvl w:ilvl="0" w:tplc="F69696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1995178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5E"/>
    <w:rsid w:val="00054289"/>
    <w:rsid w:val="00072EF7"/>
    <w:rsid w:val="0013565E"/>
    <w:rsid w:val="001F127A"/>
    <w:rsid w:val="00211B9E"/>
    <w:rsid w:val="0022175C"/>
    <w:rsid w:val="00224BD7"/>
    <w:rsid w:val="00234A33"/>
    <w:rsid w:val="00275753"/>
    <w:rsid w:val="00276FA4"/>
    <w:rsid w:val="003476CD"/>
    <w:rsid w:val="003651C5"/>
    <w:rsid w:val="00370CAE"/>
    <w:rsid w:val="0039031E"/>
    <w:rsid w:val="00394D21"/>
    <w:rsid w:val="00395803"/>
    <w:rsid w:val="003C09E7"/>
    <w:rsid w:val="004F358E"/>
    <w:rsid w:val="00527C56"/>
    <w:rsid w:val="0058478C"/>
    <w:rsid w:val="00614A74"/>
    <w:rsid w:val="00631B8B"/>
    <w:rsid w:val="007106E8"/>
    <w:rsid w:val="00774B47"/>
    <w:rsid w:val="008256CE"/>
    <w:rsid w:val="00867FC4"/>
    <w:rsid w:val="008C6B76"/>
    <w:rsid w:val="00900A08"/>
    <w:rsid w:val="0098534B"/>
    <w:rsid w:val="00AE220E"/>
    <w:rsid w:val="00AE241B"/>
    <w:rsid w:val="00B17195"/>
    <w:rsid w:val="00BA061C"/>
    <w:rsid w:val="00C90187"/>
    <w:rsid w:val="00CB1216"/>
    <w:rsid w:val="00D12A19"/>
    <w:rsid w:val="00E52730"/>
    <w:rsid w:val="00E75D6B"/>
    <w:rsid w:val="00ED22CB"/>
    <w:rsid w:val="00EF56A5"/>
    <w:rsid w:val="00F15AD5"/>
    <w:rsid w:val="00F73D03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8A91"/>
  <w15:docId w15:val="{BD07447E-EE8D-4B4A-9694-1B94C73B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6B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C6B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B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B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70CAE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kap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skap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4F8B-B59D-4B2A-B188-C45ED992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Kuriata</dc:creator>
  <cp:keywords/>
  <dc:description/>
  <cp:lastModifiedBy>Jola Biskup</cp:lastModifiedBy>
  <cp:revision>6</cp:revision>
  <cp:lastPrinted>2016-05-12T08:25:00Z</cp:lastPrinted>
  <dcterms:created xsi:type="dcterms:W3CDTF">2022-05-25T06:02:00Z</dcterms:created>
  <dcterms:modified xsi:type="dcterms:W3CDTF">2023-05-16T06:36:00Z</dcterms:modified>
</cp:coreProperties>
</file>